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992"/>
        <w:gridCol w:w="1134"/>
        <w:gridCol w:w="4820"/>
      </w:tblGrid>
      <w:tr w:rsidR="00046B77" w:rsidTr="00677E4D">
        <w:trPr>
          <w:cantSplit/>
          <w:trHeight w:val="1212"/>
        </w:trPr>
        <w:tc>
          <w:tcPr>
            <w:tcW w:w="4593" w:type="dxa"/>
            <w:gridSpan w:val="3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6B77" w:rsidRDefault="00046B77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управление Федеральной службы по надзору в сфере связи, </w:t>
            </w:r>
          </w:p>
          <w:p w:rsidR="00046B77" w:rsidRDefault="00046B77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046B77" w:rsidRDefault="00046B77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>
              <w:rPr>
                <w:b/>
                <w:sz w:val="28"/>
                <w:szCs w:val="28"/>
              </w:rPr>
              <w:t>по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996C69" w:rsidRDefault="00996C69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Калининградской области</w:t>
            </w:r>
          </w:p>
          <w:p w:rsidR="00046B77" w:rsidRPr="00996C69" w:rsidRDefault="00996C69" w:rsidP="00796E66">
            <w:pPr>
              <w:widowControl w:val="0"/>
              <w:spacing w:line="216" w:lineRule="auto"/>
              <w:rPr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  <w:p w:rsidR="00046B77" w:rsidRDefault="00046B77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>(наименование территориального управления Роскомнадзора)</w:t>
            </w:r>
          </w:p>
        </w:tc>
      </w:tr>
      <w:tr w:rsidR="00046B77" w:rsidTr="00677E4D">
        <w:trPr>
          <w:cantSplit/>
        </w:trPr>
        <w:tc>
          <w:tcPr>
            <w:tcW w:w="2467" w:type="dxa"/>
          </w:tcPr>
          <w:p w:rsidR="00046B77" w:rsidRDefault="00046B77" w:rsidP="00796E6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126" w:type="dxa"/>
            <w:gridSpan w:val="2"/>
          </w:tcPr>
          <w:p w:rsidR="00046B77" w:rsidRDefault="00046B77" w:rsidP="00521B4C">
            <w:pPr>
              <w:widowControl w:val="0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046B77" w:rsidTr="00677E4D">
        <w:trPr>
          <w:cantSplit/>
        </w:trPr>
        <w:tc>
          <w:tcPr>
            <w:tcW w:w="3459" w:type="dxa"/>
            <w:gridSpan w:val="2"/>
          </w:tcPr>
          <w:p w:rsidR="00046B77" w:rsidRDefault="00046B77" w:rsidP="00796E6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134" w:type="dxa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046B77" w:rsidRDefault="00046B77" w:rsidP="00046B77">
      <w:pPr>
        <w:pStyle w:val="BodyText31"/>
        <w:rPr>
          <w:rFonts w:ascii="Times New Roman" w:hAnsi="Times New Roman"/>
          <w:sz w:val="28"/>
          <w:szCs w:val="28"/>
        </w:rPr>
      </w:pPr>
    </w:p>
    <w:p w:rsidR="00046B77" w:rsidRDefault="00046B77" w:rsidP="00046B77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046B77" w:rsidRDefault="00046B77" w:rsidP="00046B77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046B77" w:rsidRDefault="00046B77" w:rsidP="00046B77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ПРОДЛЕНИИ СРОКА ДЕЙСТВИЯ РАЗРЕШЕНИЯ </w:t>
      </w:r>
    </w:p>
    <w:p w:rsidR="00046B77" w:rsidRDefault="00046B77" w:rsidP="00046B77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046B77" w:rsidRDefault="00046B77" w:rsidP="00046B77">
      <w:pPr>
        <w:pStyle w:val="BodyText31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2460"/>
        <w:gridCol w:w="1793"/>
      </w:tblGrid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440C">
            <w:pPr>
              <w:spacing w:line="216" w:lineRule="auto"/>
              <w:rPr>
                <w:sz w:val="28"/>
                <w:szCs w:val="28"/>
              </w:rPr>
            </w:pPr>
          </w:p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2807B1" w:rsidRPr="00F22229" w:rsidRDefault="002807B1" w:rsidP="0079440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F22229" w:rsidRDefault="002807B1" w:rsidP="0079440C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 по  месту жительства/пребывания  (для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="003F11D5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факса (с указанием кода города)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2807B1" w:rsidRPr="00DA629B" w:rsidRDefault="002807B1" w:rsidP="0079440C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F22229" w:rsidRDefault="002807B1" w:rsidP="0079440C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(для</w:t>
            </w:r>
            <w:r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spacing w:line="216" w:lineRule="auto"/>
              <w:rPr>
                <w:i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 xml:space="preserve">Номер </w:t>
            </w:r>
            <w:r w:rsidRPr="002807B1">
              <w:rPr>
                <w:sz w:val="24"/>
                <w:szCs w:val="24"/>
                <w:lang w:val="en-US"/>
              </w:rPr>
              <w:t>IMO</w:t>
            </w:r>
            <w:r w:rsidRPr="002807B1">
              <w:rPr>
                <w:sz w:val="24"/>
                <w:szCs w:val="24"/>
              </w:rPr>
              <w:t xml:space="preserve"> / Идентификационный номер судна (в случае наличия)/регистрационный номер (для маломерного судна)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spacing w:line="216" w:lineRule="auto"/>
              <w:rPr>
                <w:i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Серия и № свидетельства о праве собственности на судно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130919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 xml:space="preserve">Дата и номер разрешения на судовую радиостанцию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spacing w:line="216" w:lineRule="auto"/>
              <w:rPr>
                <w:i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Заявляемый срок действия разрешения на судовую радиостанцию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DA15C4" w:rsidRDefault="002807B1" w:rsidP="002807B1">
            <w:pPr>
              <w:spacing w:line="216" w:lineRule="auto"/>
              <w:rPr>
                <w:b/>
                <w:lang w:eastAsia="en-US"/>
              </w:rPr>
            </w:pPr>
            <w:r w:rsidRPr="00DA15C4">
              <w:rPr>
                <w:b/>
                <w:lang w:eastAsia="en-US"/>
              </w:rPr>
              <w:t>С учетом срока действия регистрации судна в Российской Федерации:</w:t>
            </w:r>
          </w:p>
          <w:p w:rsidR="002807B1" w:rsidRPr="00DA15C4" w:rsidRDefault="002807B1" w:rsidP="002807B1">
            <w:pPr>
              <w:spacing w:line="216" w:lineRule="auto"/>
              <w:rPr>
                <w:lang w:eastAsia="en-US"/>
              </w:rPr>
            </w:pPr>
            <w:r w:rsidRPr="00DA15C4">
              <w:rPr>
                <w:lang w:eastAsia="en-US"/>
              </w:rPr>
              <w:t>собственник судна - не более 10 лет;</w:t>
            </w:r>
          </w:p>
          <w:p w:rsidR="002807B1" w:rsidRPr="00DA15C4" w:rsidRDefault="002807B1" w:rsidP="002807B1">
            <w:pPr>
              <w:spacing w:line="216" w:lineRule="auto"/>
              <w:rPr>
                <w:lang w:eastAsia="en-US"/>
              </w:rPr>
            </w:pPr>
            <w:r w:rsidRPr="00DA15C4">
              <w:rPr>
                <w:lang w:eastAsia="en-US"/>
              </w:rPr>
              <w:t>ходовые испытания - не более 1 года;</w:t>
            </w:r>
          </w:p>
          <w:p w:rsidR="00046B77" w:rsidRDefault="002807B1" w:rsidP="002807B1">
            <w:pPr>
              <w:spacing w:line="216" w:lineRule="auto"/>
              <w:rPr>
                <w:i/>
              </w:rPr>
            </w:pPr>
            <w:r w:rsidRPr="00DA15C4">
              <w:rPr>
                <w:lang w:eastAsia="en-US"/>
              </w:rPr>
              <w:t>в других случаях - срок не должен превышать срока действия договора аренды или других документов, подтверждающих право на эксплуатацию судна (но не более 10 лет)</w:t>
            </w:r>
          </w:p>
        </w:tc>
      </w:tr>
      <w:tr w:rsidR="00046B77" w:rsidTr="002807B1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  <w:r w:rsidR="00046B77">
              <w:rPr>
                <w:noProof/>
                <w:sz w:val="28"/>
                <w:szCs w:val="28"/>
              </w:rPr>
              <w:t>*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rPr>
                <w:sz w:val="24"/>
                <w:szCs w:val="24"/>
              </w:rPr>
            </w:pPr>
            <w:proofErr w:type="gramStart"/>
            <w:r w:rsidRPr="002807B1">
              <w:rPr>
                <w:sz w:val="24"/>
                <w:szCs w:val="24"/>
              </w:rPr>
              <w:t>РЭС, исключаемые из разрешения</w:t>
            </w:r>
            <w:proofErr w:type="gramEnd"/>
          </w:p>
          <w:p w:rsidR="00046B77" w:rsidRPr="002807B1" w:rsidRDefault="00046B77" w:rsidP="00796E6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jc w:val="center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Тип РЭС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jc w:val="center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Количество РЭС</w:t>
            </w: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6B77" w:rsidRDefault="00046B77" w:rsidP="00046B77">
      <w:pPr>
        <w:spacing w:line="216" w:lineRule="auto"/>
        <w:ind w:firstLine="720"/>
        <w:rPr>
          <w:sz w:val="28"/>
          <w:szCs w:val="28"/>
        </w:rPr>
      </w:pPr>
    </w:p>
    <w:p w:rsidR="00046B77" w:rsidRPr="002807B1" w:rsidRDefault="00046B77" w:rsidP="00521B4C">
      <w:pPr>
        <w:spacing w:line="216" w:lineRule="auto"/>
        <w:ind w:firstLine="720"/>
        <w:rPr>
          <w:sz w:val="24"/>
          <w:szCs w:val="24"/>
        </w:rPr>
      </w:pPr>
      <w:r w:rsidRPr="002807B1">
        <w:rPr>
          <w:sz w:val="24"/>
          <w:szCs w:val="24"/>
        </w:rPr>
        <w:t>Просим продлить срок действия разрешения на судовую</w:t>
      </w:r>
      <w:r w:rsidR="002807B1">
        <w:rPr>
          <w:sz w:val="24"/>
          <w:szCs w:val="24"/>
        </w:rPr>
        <w:t xml:space="preserve"> </w:t>
      </w:r>
      <w:r w:rsidRPr="002807B1">
        <w:rPr>
          <w:sz w:val="24"/>
          <w:szCs w:val="24"/>
        </w:rPr>
        <w:t>радиостанцию</w:t>
      </w:r>
      <w:r w:rsidR="00521B4C">
        <w:rPr>
          <w:sz w:val="24"/>
          <w:szCs w:val="24"/>
        </w:rPr>
        <w:t xml:space="preserve">, используемую на   </w:t>
      </w:r>
      <w:r>
        <w:rPr>
          <w:sz w:val="28"/>
          <w:szCs w:val="28"/>
        </w:rPr>
        <w:t>__________________________________________________________________</w:t>
      </w:r>
    </w:p>
    <w:p w:rsidR="00046B77" w:rsidRPr="00CF2C1B" w:rsidRDefault="00046B77" w:rsidP="00046B77">
      <w:pPr>
        <w:spacing w:line="216" w:lineRule="auto"/>
        <w:ind w:firstLine="720"/>
        <w:rPr>
          <w:i/>
        </w:rPr>
      </w:pPr>
      <w:r>
        <w:rPr>
          <w:i/>
        </w:rPr>
        <w:t>(</w:t>
      </w:r>
      <w:r w:rsidRPr="00CF2C1B">
        <w:rPr>
          <w:i/>
        </w:rPr>
        <w:t xml:space="preserve">морском </w:t>
      </w:r>
      <w:proofErr w:type="gramStart"/>
      <w:r w:rsidRPr="00CF2C1B">
        <w:rPr>
          <w:i/>
        </w:rPr>
        <w:t>судне</w:t>
      </w:r>
      <w:proofErr w:type="gramEnd"/>
      <w:r>
        <w:rPr>
          <w:i/>
        </w:rPr>
        <w:t>,</w:t>
      </w:r>
      <w:r w:rsidRPr="00CF2C1B">
        <w:rPr>
          <w:i/>
        </w:rPr>
        <w:t xml:space="preserve">  судне </w:t>
      </w:r>
      <w:r>
        <w:rPr>
          <w:i/>
        </w:rPr>
        <w:t xml:space="preserve">внутреннего плавания, </w:t>
      </w:r>
      <w:r w:rsidRPr="00CF2C1B">
        <w:rPr>
          <w:i/>
        </w:rPr>
        <w:t xml:space="preserve"> судне </w:t>
      </w:r>
      <w:r>
        <w:rPr>
          <w:i/>
        </w:rPr>
        <w:t>смешанного (река-море) плавания)</w:t>
      </w:r>
    </w:p>
    <w:p w:rsidR="00046B77" w:rsidRDefault="00046B77" w:rsidP="00046B77">
      <w:pPr>
        <w:spacing w:line="216" w:lineRule="auto"/>
        <w:ind w:firstLine="720"/>
        <w:rPr>
          <w:sz w:val="28"/>
          <w:szCs w:val="28"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7655"/>
      </w:tblGrid>
      <w:tr w:rsidR="00046B77" w:rsidTr="00521B4C">
        <w:trPr>
          <w:trHeight w:val="1078"/>
        </w:trPr>
        <w:tc>
          <w:tcPr>
            <w:tcW w:w="178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6B77" w:rsidRDefault="00046B77" w:rsidP="00796E66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65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807B1" w:rsidRPr="001055D9" w:rsidRDefault="002807B1" w:rsidP="002807B1">
            <w:pPr>
              <w:pStyle w:val="a5"/>
              <w:spacing w:before="0" w:beforeAutospacing="0" w:after="0" w:afterAutospacing="0"/>
              <w:jc w:val="both"/>
            </w:pPr>
            <w:r>
              <w:t xml:space="preserve">1. </w:t>
            </w:r>
            <w:r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  <w:p w:rsidR="00521B4C" w:rsidRDefault="002807B1" w:rsidP="00521B4C">
            <w:pPr>
              <w:pStyle w:val="a5"/>
              <w:spacing w:before="0" w:beforeAutospacing="0" w:after="0" w:afterAutospacing="0"/>
              <w:jc w:val="both"/>
            </w:pPr>
            <w:r>
              <w:t>2</w:t>
            </w:r>
            <w:r w:rsidRPr="001055D9">
              <w:t>. Копия документов, подтверждающих право на эксплуатацию судна (договора аренды судна, бербоут-чартера до</w:t>
            </w:r>
            <w:r w:rsidR="00521B4C">
              <w:t>говора и т.п.).</w:t>
            </w:r>
          </w:p>
          <w:p w:rsidR="00CB6BAD" w:rsidRDefault="002807B1" w:rsidP="00521B4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3</w:t>
            </w:r>
            <w:r w:rsidRPr="001055D9">
              <w:rPr>
                <w:color w:val="000000"/>
              </w:rPr>
              <w:t>. Платежный документ (или его копия), подтверждающий уплату государственной пошлины (по собственной инициативе заявителя).</w:t>
            </w:r>
          </w:p>
        </w:tc>
      </w:tr>
    </w:tbl>
    <w:p w:rsidR="00046B77" w:rsidRDefault="00046B77" w:rsidP="00130919">
      <w:pPr>
        <w:spacing w:line="216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319"/>
        <w:gridCol w:w="2977"/>
      </w:tblGrid>
      <w:tr w:rsidR="00046B77" w:rsidTr="00521B4C">
        <w:tc>
          <w:tcPr>
            <w:tcW w:w="3145" w:type="dxa"/>
          </w:tcPr>
          <w:p w:rsidR="00046B77" w:rsidRDefault="00046B77" w:rsidP="00796E66">
            <w:pPr>
              <w:rPr>
                <w:sz w:val="28"/>
              </w:rPr>
            </w:pPr>
            <w:r>
              <w:rPr>
                <w:sz w:val="28"/>
              </w:rPr>
              <w:t>Руководитель*</w:t>
            </w:r>
            <w:r>
              <w:rPr>
                <w:noProof/>
                <w:sz w:val="28"/>
                <w:szCs w:val="28"/>
              </w:rPr>
              <w:t>*</w:t>
            </w:r>
          </w:p>
          <w:p w:rsidR="00046B77" w:rsidRDefault="00046B77" w:rsidP="00796E66">
            <w:pPr>
              <w:jc w:val="both"/>
              <w:rPr>
                <w:sz w:val="28"/>
              </w:rPr>
            </w:pPr>
          </w:p>
          <w:p w:rsidR="00046B77" w:rsidRDefault="00046B77" w:rsidP="00796E6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046B77" w:rsidRDefault="00046B77" w:rsidP="00796E66">
            <w:pPr>
              <w:jc w:val="center"/>
              <w:rPr>
                <w:sz w:val="28"/>
              </w:rPr>
            </w:pPr>
          </w:p>
          <w:p w:rsidR="00046B77" w:rsidRDefault="00046B77" w:rsidP="00796E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</w:t>
            </w:r>
          </w:p>
          <w:p w:rsidR="00046B77" w:rsidRDefault="00046B77" w:rsidP="00796E66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(подпись)</w:t>
            </w:r>
          </w:p>
        </w:tc>
        <w:tc>
          <w:tcPr>
            <w:tcW w:w="2977" w:type="dxa"/>
          </w:tcPr>
          <w:p w:rsidR="00046B77" w:rsidRDefault="00046B77" w:rsidP="00796E66">
            <w:pPr>
              <w:jc w:val="center"/>
              <w:rPr>
                <w:sz w:val="28"/>
              </w:rPr>
            </w:pPr>
          </w:p>
          <w:p w:rsidR="00046B77" w:rsidRDefault="00046B77" w:rsidP="00796E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46B77" w:rsidRDefault="00046B77" w:rsidP="00796E66">
            <w:pPr>
              <w:jc w:val="center"/>
              <w:rPr>
                <w:sz w:val="28"/>
              </w:rPr>
            </w:pPr>
            <w:r>
              <w:rPr>
                <w:i/>
                <w:sz w:val="22"/>
              </w:rPr>
              <w:t>(инициалы, фамилия</w:t>
            </w:r>
            <w:r>
              <w:rPr>
                <w:i/>
                <w:sz w:val="28"/>
              </w:rPr>
              <w:t>)</w:t>
            </w:r>
          </w:p>
        </w:tc>
      </w:tr>
    </w:tbl>
    <w:p w:rsidR="002C13E0" w:rsidRDefault="002C13E0" w:rsidP="002C13E0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proofErr w:type="gramStart"/>
      <w:r>
        <w:rPr>
          <w:i/>
          <w:sz w:val="18"/>
          <w:szCs w:val="18"/>
        </w:rPr>
        <w:t>(при наличии – для акционерных обществ и</w:t>
      </w:r>
      <w:proofErr w:type="gramEnd"/>
    </w:p>
    <w:p w:rsidR="002C13E0" w:rsidRDefault="002C13E0" w:rsidP="002C13E0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046B77" w:rsidRDefault="00046B77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046B77" w:rsidRPr="00521B4C" w:rsidRDefault="00521B4C" w:rsidP="00046B77">
      <w:pPr>
        <w:pStyle w:val="a3"/>
        <w:jc w:val="both"/>
        <w:rPr>
          <w:sz w:val="24"/>
          <w:szCs w:val="24"/>
        </w:rPr>
      </w:pPr>
      <w:r w:rsidRPr="00521B4C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046B77" w:rsidRPr="00521B4C">
        <w:rPr>
          <w:sz w:val="24"/>
          <w:szCs w:val="24"/>
        </w:rPr>
        <w:t xml:space="preserve">Заполняется в случае прекращения использования </w:t>
      </w:r>
      <w:proofErr w:type="gramStart"/>
      <w:r w:rsidR="00046B77" w:rsidRPr="00521B4C">
        <w:rPr>
          <w:sz w:val="24"/>
          <w:szCs w:val="24"/>
        </w:rPr>
        <w:t>отдельных</w:t>
      </w:r>
      <w:proofErr w:type="gramEnd"/>
      <w:r w:rsidR="00046B77" w:rsidRPr="00521B4C">
        <w:rPr>
          <w:sz w:val="24"/>
          <w:szCs w:val="24"/>
        </w:rPr>
        <w:t xml:space="preserve"> РЭС в составе судовой радиостанции</w:t>
      </w:r>
      <w:r w:rsidRPr="00521B4C">
        <w:rPr>
          <w:sz w:val="24"/>
          <w:szCs w:val="24"/>
        </w:rPr>
        <w:t>.</w:t>
      </w:r>
    </w:p>
    <w:p w:rsidR="002C13E0" w:rsidRDefault="00521B4C" w:rsidP="002C13E0">
      <w:pPr>
        <w:pStyle w:val="a3"/>
        <w:jc w:val="both"/>
        <w:rPr>
          <w:sz w:val="24"/>
          <w:szCs w:val="24"/>
        </w:rPr>
      </w:pPr>
      <w:proofErr w:type="gramStart"/>
      <w:r w:rsidRPr="00521B4C">
        <w:rPr>
          <w:sz w:val="24"/>
          <w:szCs w:val="24"/>
        </w:rPr>
        <w:t>*</w:t>
      </w:r>
      <w:r w:rsidRPr="00521B4C">
        <w:rPr>
          <w:noProof/>
          <w:sz w:val="24"/>
          <w:szCs w:val="24"/>
        </w:rPr>
        <w:t>*</w:t>
      </w:r>
      <w:r w:rsidR="00046B77" w:rsidRPr="00521B4C">
        <w:rPr>
          <w:sz w:val="24"/>
          <w:szCs w:val="24"/>
        </w:rPr>
        <w:t xml:space="preserve"> </w:t>
      </w:r>
      <w:r w:rsidR="002C13E0">
        <w:rPr>
          <w:sz w:val="24"/>
          <w:szCs w:val="24"/>
        </w:rPr>
        <w:t>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имени физического лица  (индивидуального предпринимателя), а также оттиск печати юридического лица или филиала.</w:t>
      </w:r>
      <w:proofErr w:type="gramEnd"/>
    </w:p>
    <w:p w:rsidR="00F8403C" w:rsidRPr="00521B4C" w:rsidRDefault="00F8403C" w:rsidP="00130919">
      <w:pPr>
        <w:pStyle w:val="a3"/>
        <w:jc w:val="both"/>
        <w:rPr>
          <w:sz w:val="24"/>
          <w:szCs w:val="24"/>
        </w:rPr>
      </w:pPr>
    </w:p>
    <w:sectPr w:rsidR="00F8403C" w:rsidRPr="00521B4C" w:rsidSect="00CB6B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7"/>
    <w:rsid w:val="00046B77"/>
    <w:rsid w:val="00130919"/>
    <w:rsid w:val="002807B1"/>
    <w:rsid w:val="002C13E0"/>
    <w:rsid w:val="003F11D5"/>
    <w:rsid w:val="00521B4C"/>
    <w:rsid w:val="00610E8F"/>
    <w:rsid w:val="006661EC"/>
    <w:rsid w:val="006738D8"/>
    <w:rsid w:val="00677E4D"/>
    <w:rsid w:val="00821DC3"/>
    <w:rsid w:val="00996C69"/>
    <w:rsid w:val="00CB6BAD"/>
    <w:rsid w:val="00F8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46B7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046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046B7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2807B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46B7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046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046B7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2807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Савостина Татьяна Васильевна</dc:creator>
  <cp:lastModifiedBy>USER</cp:lastModifiedBy>
  <cp:revision>3</cp:revision>
  <dcterms:created xsi:type="dcterms:W3CDTF">2017-05-15T12:17:00Z</dcterms:created>
  <dcterms:modified xsi:type="dcterms:W3CDTF">2017-05-15T12:18:00Z</dcterms:modified>
</cp:coreProperties>
</file>